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0FB" w:rsidRPr="007E437F" w:rsidRDefault="008740FB" w:rsidP="008740FB">
      <w:pPr>
        <w:pStyle w:val="Title"/>
        <w:rPr>
          <w:sz w:val="48"/>
        </w:rPr>
      </w:pPr>
      <w:r w:rsidRPr="007E437F">
        <w:rPr>
          <w:sz w:val="48"/>
        </w:rPr>
        <w:t>Environmental Review Request</w:t>
      </w:r>
    </w:p>
    <w:p w:rsidR="008740FB" w:rsidRPr="007E437F" w:rsidRDefault="003C6898" w:rsidP="007E437F">
      <w:pPr>
        <w:pStyle w:val="Heading1"/>
        <w:rPr>
          <w:sz w:val="28"/>
        </w:rPr>
      </w:pPr>
      <w:r>
        <w:rPr>
          <w:sz w:val="28"/>
        </w:rPr>
        <w:t>Homeowner Repair</w:t>
      </w:r>
      <w:r w:rsidR="008740FB" w:rsidRPr="007E437F">
        <w:rPr>
          <w:sz w:val="28"/>
        </w:rPr>
        <w:t xml:space="preserve"> Program</w:t>
      </w:r>
    </w:p>
    <w:p w:rsidR="008740FB" w:rsidRPr="007E437F" w:rsidRDefault="008740FB" w:rsidP="007E437F">
      <w:pPr>
        <w:pStyle w:val="Subtitle"/>
        <w:rPr>
          <w:rStyle w:val="Emphasis"/>
        </w:rPr>
      </w:pPr>
      <w:r w:rsidRPr="007E437F">
        <w:rPr>
          <w:rStyle w:val="Emphasis"/>
        </w:rPr>
        <w:t xml:space="preserve">An environmental review must be completed prior to </w:t>
      </w:r>
      <w:r w:rsidR="003C6898">
        <w:rPr>
          <w:rStyle w:val="Emphasis"/>
        </w:rPr>
        <w:t>completing any work, paid for by CDBG funds or otherwise.</w:t>
      </w:r>
    </w:p>
    <w:p w:rsidR="000D548C" w:rsidRPr="000D548C" w:rsidRDefault="000D548C" w:rsidP="003C6898">
      <w:pPr>
        <w:pStyle w:val="Heading2"/>
        <w:rPr>
          <w:rStyle w:val="QuoteChar"/>
          <w:sz w:val="36"/>
          <w:szCs w:val="36"/>
        </w:rPr>
      </w:pPr>
      <w:r w:rsidRPr="003C6898">
        <w:rPr>
          <w:rStyle w:val="QuoteChar"/>
          <w:sz w:val="36"/>
          <w:szCs w:val="36"/>
        </w:rPr>
        <w:t>General</w:t>
      </w:r>
      <w:r w:rsidRPr="000D548C">
        <w:rPr>
          <w:rStyle w:val="QuoteChar"/>
          <w:sz w:val="36"/>
          <w:szCs w:val="36"/>
        </w:rPr>
        <w:t xml:space="preserve"> Information</w:t>
      </w:r>
    </w:p>
    <w:p w:rsidR="00D405C4" w:rsidRDefault="00D405C4" w:rsidP="00D405C4">
      <w:pPr>
        <w:rPr>
          <w:rStyle w:val="BookTitle"/>
          <w:i w:val="0"/>
          <w:sz w:val="22"/>
        </w:rPr>
      </w:pPr>
      <w:r>
        <w:rPr>
          <w:rStyle w:val="BookTitle"/>
          <w:i w:val="0"/>
          <w:sz w:val="22"/>
        </w:rPr>
        <w:t xml:space="preserve">Completed by: </w:t>
      </w:r>
      <w:sdt>
        <w:sdtPr>
          <w:rPr>
            <w:rStyle w:val="BookTitle"/>
            <w:i w:val="0"/>
            <w:sz w:val="22"/>
          </w:rPr>
          <w:id w:val="1953354479"/>
          <w:placeholder>
            <w:docPart w:val="186AE0F9BFBD4519B808CC030F26C317"/>
          </w:placeholder>
          <w:showingPlcHdr/>
        </w:sdtPr>
        <w:sdtContent>
          <w:r w:rsidRPr="00100295">
            <w:rPr>
              <w:rStyle w:val="PlaceholderText"/>
            </w:rPr>
            <w:t>Click or tap here to enter text.</w:t>
          </w:r>
        </w:sdtContent>
      </w:sdt>
    </w:p>
    <w:p w:rsidR="000F0A41" w:rsidRPr="007E437F" w:rsidRDefault="000F0A41" w:rsidP="00D405C4">
      <w:pPr>
        <w:rPr>
          <w:rFonts w:cstheme="minorHAnsi"/>
          <w:sz w:val="22"/>
          <w:szCs w:val="22"/>
        </w:rPr>
      </w:pPr>
      <w:r w:rsidRPr="00E07817">
        <w:rPr>
          <w:rStyle w:val="BookTitle"/>
          <w:i w:val="0"/>
          <w:sz w:val="22"/>
        </w:rPr>
        <w:t xml:space="preserve">Name of </w:t>
      </w:r>
      <w:r w:rsidR="003C6898">
        <w:rPr>
          <w:rStyle w:val="BookTitle"/>
          <w:i w:val="0"/>
          <w:sz w:val="22"/>
        </w:rPr>
        <w:t>Homeowner</w:t>
      </w:r>
      <w:r w:rsidRPr="00E07817">
        <w:rPr>
          <w:rFonts w:cstheme="minorHAnsi"/>
          <w:sz w:val="24"/>
          <w:szCs w:val="22"/>
        </w:rPr>
        <w:t xml:space="preserve"> </w:t>
      </w:r>
      <w:sdt>
        <w:sdtPr>
          <w:rPr>
            <w:rFonts w:cstheme="minorHAnsi"/>
            <w:sz w:val="22"/>
            <w:szCs w:val="22"/>
          </w:rPr>
          <w:id w:val="-1147200272"/>
          <w:placeholder>
            <w:docPart w:val="DefaultPlaceholder_-1854013440"/>
          </w:placeholder>
          <w:showingPlcHdr/>
        </w:sdtPr>
        <w:sdtEndPr/>
        <w:sdtContent>
          <w:r w:rsidRPr="007E437F">
            <w:rPr>
              <w:rStyle w:val="PlaceholderText"/>
              <w:rFonts w:cstheme="minorHAnsi"/>
              <w:sz w:val="22"/>
              <w:szCs w:val="22"/>
            </w:rPr>
            <w:t>Click or tap here to enter text.</w:t>
          </w:r>
        </w:sdtContent>
      </w:sdt>
    </w:p>
    <w:p w:rsidR="000F0A41" w:rsidRPr="007E437F" w:rsidRDefault="000F0A41" w:rsidP="000F0A41">
      <w:pPr>
        <w:rPr>
          <w:rFonts w:cstheme="minorHAnsi"/>
          <w:sz w:val="22"/>
          <w:szCs w:val="22"/>
        </w:rPr>
      </w:pPr>
      <w:r w:rsidRPr="001F5152">
        <w:rPr>
          <w:rStyle w:val="BookTitle"/>
          <w:i w:val="0"/>
          <w:sz w:val="22"/>
        </w:rPr>
        <w:t xml:space="preserve">Household </w:t>
      </w:r>
      <w:r w:rsidR="001F5152">
        <w:rPr>
          <w:rStyle w:val="BookTitle"/>
          <w:i w:val="0"/>
          <w:sz w:val="22"/>
        </w:rPr>
        <w:t>S</w:t>
      </w:r>
      <w:r w:rsidRPr="001F5152">
        <w:rPr>
          <w:rStyle w:val="BookTitle"/>
          <w:i w:val="0"/>
          <w:sz w:val="22"/>
        </w:rPr>
        <w:t>ize</w:t>
      </w:r>
      <w:r w:rsidRPr="007E437F">
        <w:rPr>
          <w:rFonts w:cstheme="minorHAnsi"/>
          <w:sz w:val="22"/>
          <w:szCs w:val="22"/>
        </w:rPr>
        <w:t xml:space="preserve"> </w:t>
      </w:r>
      <w:sdt>
        <w:sdtPr>
          <w:rPr>
            <w:rFonts w:cstheme="minorHAnsi"/>
            <w:sz w:val="22"/>
            <w:szCs w:val="22"/>
          </w:rPr>
          <w:id w:val="-763305287"/>
          <w:placeholder>
            <w:docPart w:val="DefaultPlaceholder_-1854013440"/>
          </w:placeholder>
          <w:showingPlcHdr/>
        </w:sdtPr>
        <w:sdtEndPr/>
        <w:sdtContent>
          <w:r w:rsidRPr="007E437F">
            <w:rPr>
              <w:rStyle w:val="PlaceholderText"/>
              <w:rFonts w:cstheme="minorHAnsi"/>
              <w:sz w:val="22"/>
              <w:szCs w:val="22"/>
            </w:rPr>
            <w:t>Click or tap here to enter text.</w:t>
          </w:r>
        </w:sdtContent>
      </w:sdt>
    </w:p>
    <w:p w:rsidR="000F0A41" w:rsidRPr="007E437F" w:rsidRDefault="000F0A41" w:rsidP="000F0A41">
      <w:pPr>
        <w:rPr>
          <w:rFonts w:cstheme="minorHAnsi"/>
          <w:sz w:val="22"/>
          <w:szCs w:val="22"/>
        </w:rPr>
      </w:pPr>
      <w:r w:rsidRPr="00E07817">
        <w:rPr>
          <w:rStyle w:val="BookTitle"/>
          <w:i w:val="0"/>
          <w:sz w:val="22"/>
        </w:rPr>
        <w:t>Address</w:t>
      </w:r>
      <w:r w:rsidRPr="00E07817">
        <w:rPr>
          <w:rFonts w:cstheme="minorHAnsi"/>
          <w:sz w:val="24"/>
          <w:szCs w:val="22"/>
        </w:rPr>
        <w:t xml:space="preserve"> </w:t>
      </w:r>
      <w:sdt>
        <w:sdtPr>
          <w:rPr>
            <w:rFonts w:cstheme="minorHAnsi"/>
            <w:sz w:val="22"/>
            <w:szCs w:val="22"/>
          </w:rPr>
          <w:id w:val="1276061026"/>
          <w:placeholder>
            <w:docPart w:val="DefaultPlaceholder_-1854013440"/>
          </w:placeholder>
          <w:showingPlcHdr/>
        </w:sdtPr>
        <w:sdtEndPr/>
        <w:sdtContent>
          <w:r w:rsidRPr="007E437F">
            <w:rPr>
              <w:rStyle w:val="PlaceholderText"/>
              <w:rFonts w:cstheme="minorHAnsi"/>
              <w:sz w:val="22"/>
              <w:szCs w:val="22"/>
            </w:rPr>
            <w:t>Click or tap here to enter text.</w:t>
          </w:r>
        </w:sdtContent>
      </w:sdt>
    </w:p>
    <w:p w:rsidR="000F0A41" w:rsidRDefault="003C6898" w:rsidP="000F0A41">
      <w:pPr>
        <w:rPr>
          <w:rFonts w:cstheme="minorHAnsi"/>
          <w:b/>
          <w:sz w:val="22"/>
          <w:szCs w:val="22"/>
        </w:rPr>
      </w:pPr>
      <w:r>
        <w:rPr>
          <w:rStyle w:val="BookTitle"/>
          <w:i w:val="0"/>
          <w:sz w:val="22"/>
        </w:rPr>
        <w:t>Year Built</w:t>
      </w:r>
      <w:r w:rsidR="000F0A41" w:rsidRPr="00E07817">
        <w:rPr>
          <w:rFonts w:cstheme="minorHAnsi"/>
          <w:b/>
          <w:sz w:val="24"/>
          <w:szCs w:val="22"/>
        </w:rPr>
        <w:t xml:space="preserve"> </w:t>
      </w:r>
      <w:sdt>
        <w:sdtPr>
          <w:rPr>
            <w:rFonts w:cstheme="minorHAnsi"/>
            <w:b/>
            <w:sz w:val="22"/>
            <w:szCs w:val="22"/>
          </w:rPr>
          <w:id w:val="195902070"/>
          <w:placeholder>
            <w:docPart w:val="DefaultPlaceholder_-1854013440"/>
          </w:placeholder>
          <w:showingPlcHdr/>
        </w:sdtPr>
        <w:sdtEndPr/>
        <w:sdtContent>
          <w:r w:rsidR="000F0A41" w:rsidRPr="007E437F">
            <w:rPr>
              <w:rStyle w:val="PlaceholderText"/>
              <w:rFonts w:cstheme="minorHAnsi"/>
              <w:sz w:val="22"/>
              <w:szCs w:val="22"/>
            </w:rPr>
            <w:t>Click or tap here to enter text.</w:t>
          </w:r>
        </w:sdtContent>
      </w:sdt>
    </w:p>
    <w:p w:rsidR="003C6898" w:rsidRPr="007E437F" w:rsidRDefault="003C6898" w:rsidP="000F0A41">
      <w:pPr>
        <w:rPr>
          <w:rFonts w:cstheme="minorHAnsi"/>
          <w:b/>
          <w:sz w:val="22"/>
          <w:szCs w:val="22"/>
        </w:rPr>
      </w:pPr>
      <w:r>
        <w:rPr>
          <w:rStyle w:val="BookTitle"/>
          <w:i w:val="0"/>
          <w:sz w:val="22"/>
        </w:rPr>
        <w:t>Will there be ground disturbance?</w:t>
      </w:r>
      <w:r w:rsidRPr="00E07817">
        <w:rPr>
          <w:rFonts w:cstheme="minorHAnsi"/>
          <w:b/>
          <w:sz w:val="24"/>
          <w:szCs w:val="22"/>
        </w:rPr>
        <w:t xml:space="preserve"> </w:t>
      </w:r>
      <w:r>
        <w:rPr>
          <w:rFonts w:cstheme="minorHAnsi"/>
          <w:b/>
          <w:sz w:val="22"/>
          <w:szCs w:val="22"/>
        </w:rPr>
        <w:t xml:space="preserve">  </w:t>
      </w:r>
      <w:sdt>
        <w:sdtPr>
          <w:rPr>
            <w:rFonts w:cstheme="minorHAnsi"/>
            <w:sz w:val="22"/>
            <w:szCs w:val="22"/>
          </w:rPr>
          <w:id w:val="146785137"/>
          <w14:checkbox>
            <w14:checked w14:val="0"/>
            <w14:checkedState w14:val="2612" w14:font="MS Gothic"/>
            <w14:uncheckedState w14:val="2610" w14:font="MS Gothic"/>
          </w14:checkbox>
        </w:sdtPr>
        <w:sdtEndPr/>
        <w:sdtContent>
          <w:r w:rsidRPr="003C6898">
            <w:rPr>
              <w:rFonts w:ascii="MS Gothic" w:eastAsia="MS Gothic" w:hAnsi="MS Gothic" w:cstheme="minorHAnsi" w:hint="eastAsia"/>
              <w:sz w:val="22"/>
              <w:szCs w:val="22"/>
            </w:rPr>
            <w:t>☐</w:t>
          </w:r>
        </w:sdtContent>
      </w:sdt>
      <w:r w:rsidRPr="003C6898">
        <w:rPr>
          <w:rFonts w:cstheme="minorHAnsi"/>
          <w:sz w:val="22"/>
          <w:szCs w:val="22"/>
        </w:rPr>
        <w:t xml:space="preserve"> Yes     </w:t>
      </w:r>
      <w:sdt>
        <w:sdtPr>
          <w:rPr>
            <w:rFonts w:cstheme="minorHAnsi"/>
            <w:sz w:val="22"/>
            <w:szCs w:val="22"/>
          </w:rPr>
          <w:id w:val="727110312"/>
          <w14:checkbox>
            <w14:checked w14:val="0"/>
            <w14:checkedState w14:val="2612" w14:font="MS Gothic"/>
            <w14:uncheckedState w14:val="2610" w14:font="MS Gothic"/>
          </w14:checkbox>
        </w:sdtPr>
        <w:sdtEndPr/>
        <w:sdtContent>
          <w:r w:rsidRPr="003C6898">
            <w:rPr>
              <w:rFonts w:ascii="MS Gothic" w:eastAsia="MS Gothic" w:hAnsi="MS Gothic" w:cstheme="minorHAnsi" w:hint="eastAsia"/>
              <w:sz w:val="22"/>
              <w:szCs w:val="22"/>
            </w:rPr>
            <w:t>☐</w:t>
          </w:r>
        </w:sdtContent>
      </w:sdt>
      <w:r w:rsidRPr="003C6898">
        <w:rPr>
          <w:rFonts w:cstheme="minorHAnsi"/>
          <w:sz w:val="22"/>
          <w:szCs w:val="22"/>
        </w:rPr>
        <w:t xml:space="preserve"> No</w:t>
      </w:r>
    </w:p>
    <w:p w:rsidR="000D548C" w:rsidRDefault="003C6898" w:rsidP="003C6898">
      <w:pPr>
        <w:pStyle w:val="Heading2"/>
        <w:rPr>
          <w:rStyle w:val="QuoteChar"/>
          <w:sz w:val="36"/>
          <w:szCs w:val="36"/>
        </w:rPr>
      </w:pPr>
      <w:r w:rsidRPr="003C6898">
        <w:rPr>
          <w:rStyle w:val="QuoteChar"/>
          <w:sz w:val="36"/>
          <w:szCs w:val="36"/>
        </w:rPr>
        <w:t>Proposed</w:t>
      </w:r>
      <w:r>
        <w:rPr>
          <w:rStyle w:val="QuoteChar"/>
          <w:sz w:val="36"/>
          <w:szCs w:val="36"/>
        </w:rPr>
        <w:t xml:space="preserve"> Measures</w:t>
      </w:r>
    </w:p>
    <w:p w:rsidR="003C6898" w:rsidRDefault="00521F60" w:rsidP="003C6898">
      <w:pPr>
        <w:rPr>
          <w:i/>
          <w:iCs/>
        </w:rPr>
      </w:pPr>
      <w:r w:rsidRPr="00521F60">
        <w:rPr>
          <w:b/>
        </w:rPr>
        <w:t xml:space="preserve">1. </w:t>
      </w:r>
      <w:r w:rsidR="003C6898" w:rsidRPr="00521F60">
        <w:rPr>
          <w:b/>
        </w:rPr>
        <w:t>Describe the proposed measures individually, including what will be replace and what it will be replaced with.</w:t>
      </w:r>
      <w:r w:rsidR="003C6898">
        <w:t xml:space="preserve"> </w:t>
      </w:r>
      <w:r w:rsidR="003C6898" w:rsidRPr="003C6898">
        <w:t xml:space="preserve">For example: </w:t>
      </w:r>
      <w:r w:rsidR="003C6898" w:rsidRPr="003C6898">
        <w:rPr>
          <w:i/>
          <w:iCs/>
        </w:rPr>
        <w:t>1. Replacing all original wood framed windows with new vinyl windows with tinted window and white frame.</w:t>
      </w:r>
      <w:r w:rsidR="003C6898">
        <w:rPr>
          <w:i/>
          <w:iCs/>
        </w:rPr>
        <w:t xml:space="preserve"> </w:t>
      </w:r>
      <w:r w:rsidR="003C6898" w:rsidRPr="003C6898">
        <w:rPr>
          <w:i/>
          <w:iCs/>
        </w:rPr>
        <w:t>2. Replace original shake roof with architectural asphalt shingles in dark brown.</w:t>
      </w:r>
    </w:p>
    <w:p w:rsidR="003C6898" w:rsidRDefault="003C6898" w:rsidP="00F46256">
      <w:pPr>
        <w:ind w:left="720"/>
      </w:pPr>
      <w:r>
        <w:t xml:space="preserve">1. </w:t>
      </w:r>
      <w:sdt>
        <w:sdtPr>
          <w:id w:val="-1786642271"/>
          <w:placeholder>
            <w:docPart w:val="DefaultPlaceholder_-1854013440"/>
          </w:placeholder>
          <w:showingPlcHdr/>
        </w:sdtPr>
        <w:sdtEndPr/>
        <w:sdtContent>
          <w:r w:rsidRPr="00100295">
            <w:rPr>
              <w:rStyle w:val="PlaceholderText"/>
            </w:rPr>
            <w:t>Click or tap here to enter text.</w:t>
          </w:r>
        </w:sdtContent>
      </w:sdt>
    </w:p>
    <w:p w:rsidR="003C6898" w:rsidRDefault="003C6898" w:rsidP="00F46256">
      <w:pPr>
        <w:ind w:left="720"/>
      </w:pPr>
      <w:r>
        <w:t xml:space="preserve">2. </w:t>
      </w:r>
      <w:sdt>
        <w:sdtPr>
          <w:id w:val="1778068800"/>
          <w:placeholder>
            <w:docPart w:val="DefaultPlaceholder_-1854013440"/>
          </w:placeholder>
          <w:showingPlcHdr/>
        </w:sdtPr>
        <w:sdtEndPr/>
        <w:sdtContent>
          <w:r w:rsidRPr="00100295">
            <w:rPr>
              <w:rStyle w:val="PlaceholderText"/>
            </w:rPr>
            <w:t>Click or tap here to enter text.</w:t>
          </w:r>
        </w:sdtContent>
      </w:sdt>
    </w:p>
    <w:p w:rsidR="003C6898" w:rsidRDefault="003C6898" w:rsidP="00F46256">
      <w:pPr>
        <w:ind w:left="720"/>
      </w:pPr>
      <w:r>
        <w:t xml:space="preserve">3. </w:t>
      </w:r>
      <w:sdt>
        <w:sdtPr>
          <w:id w:val="966548756"/>
          <w:placeholder>
            <w:docPart w:val="DefaultPlaceholder_-1854013440"/>
          </w:placeholder>
          <w:showingPlcHdr/>
        </w:sdtPr>
        <w:sdtEndPr/>
        <w:sdtContent>
          <w:r w:rsidRPr="00100295">
            <w:rPr>
              <w:rStyle w:val="PlaceholderText"/>
            </w:rPr>
            <w:t>Click or tap here to enter text.</w:t>
          </w:r>
        </w:sdtContent>
      </w:sdt>
    </w:p>
    <w:p w:rsidR="003C6898" w:rsidRDefault="003C6898" w:rsidP="00F46256">
      <w:pPr>
        <w:ind w:left="720"/>
      </w:pPr>
      <w:r>
        <w:t xml:space="preserve">4. </w:t>
      </w:r>
      <w:sdt>
        <w:sdtPr>
          <w:id w:val="802899063"/>
          <w:placeholder>
            <w:docPart w:val="DefaultPlaceholder_-1854013440"/>
          </w:placeholder>
          <w:showingPlcHdr/>
        </w:sdtPr>
        <w:sdtEndPr/>
        <w:sdtContent>
          <w:r w:rsidRPr="00100295">
            <w:rPr>
              <w:rStyle w:val="PlaceholderText"/>
            </w:rPr>
            <w:t>Click or tap here to enter text.</w:t>
          </w:r>
        </w:sdtContent>
      </w:sdt>
    </w:p>
    <w:p w:rsidR="003C6898" w:rsidRDefault="003C6898" w:rsidP="00F46256">
      <w:pPr>
        <w:ind w:left="720"/>
      </w:pPr>
      <w:r>
        <w:t xml:space="preserve">5. </w:t>
      </w:r>
      <w:sdt>
        <w:sdtPr>
          <w:id w:val="-306166232"/>
          <w:placeholder>
            <w:docPart w:val="DefaultPlaceholder_-1854013440"/>
          </w:placeholder>
          <w:showingPlcHdr/>
        </w:sdtPr>
        <w:sdtEndPr/>
        <w:sdtContent>
          <w:r w:rsidRPr="00100295">
            <w:rPr>
              <w:rStyle w:val="PlaceholderText"/>
            </w:rPr>
            <w:t>Click or tap here to enter text.</w:t>
          </w:r>
        </w:sdtContent>
      </w:sdt>
    </w:p>
    <w:p w:rsidR="003C6898" w:rsidRPr="003C6898" w:rsidRDefault="003C6898" w:rsidP="00F46256">
      <w:pPr>
        <w:ind w:left="720"/>
      </w:pPr>
      <w:r>
        <w:t xml:space="preserve">6. </w:t>
      </w:r>
      <w:sdt>
        <w:sdtPr>
          <w:id w:val="-919636650"/>
          <w:placeholder>
            <w:docPart w:val="DefaultPlaceholder_-1854013440"/>
          </w:placeholder>
          <w:showingPlcHdr/>
        </w:sdtPr>
        <w:sdtEndPr/>
        <w:sdtContent>
          <w:r w:rsidRPr="00100295">
            <w:rPr>
              <w:rStyle w:val="PlaceholderText"/>
            </w:rPr>
            <w:t>Click or tap here to enter text.</w:t>
          </w:r>
        </w:sdtContent>
      </w:sdt>
    </w:p>
    <w:p w:rsidR="000F0A41" w:rsidRDefault="003C6898" w:rsidP="003C6898">
      <w:pPr>
        <w:pStyle w:val="Heading2"/>
      </w:pPr>
      <w:r>
        <w:t>Endangered Species</w:t>
      </w:r>
    </w:p>
    <w:p w:rsidR="003C6898" w:rsidRDefault="00521F60" w:rsidP="003C6898">
      <w:pPr>
        <w:spacing w:after="0"/>
      </w:pPr>
      <w:r>
        <w:rPr>
          <w:b/>
        </w:rPr>
        <w:t>2</w:t>
      </w:r>
      <w:r w:rsidR="003C6898" w:rsidRPr="003C6898">
        <w:rPr>
          <w:b/>
        </w:rPr>
        <w:t>. Will interior rehabilitation be completed?</w:t>
      </w:r>
      <w:r w:rsidR="003C6898">
        <w:t xml:space="preserve"> </w:t>
      </w:r>
      <w:r w:rsidR="003C6898" w:rsidRPr="00E07817">
        <w:rPr>
          <w:rFonts w:cstheme="minorHAnsi"/>
          <w:b/>
          <w:sz w:val="24"/>
          <w:szCs w:val="22"/>
        </w:rPr>
        <w:t xml:space="preserve"> </w:t>
      </w:r>
      <w:r w:rsidR="003C6898">
        <w:rPr>
          <w:rFonts w:cstheme="minorHAnsi"/>
          <w:b/>
          <w:sz w:val="22"/>
          <w:szCs w:val="22"/>
        </w:rPr>
        <w:t xml:space="preserve">  </w:t>
      </w:r>
      <w:sdt>
        <w:sdtPr>
          <w:rPr>
            <w:rFonts w:cstheme="minorHAnsi"/>
            <w:sz w:val="22"/>
            <w:szCs w:val="22"/>
          </w:rPr>
          <w:id w:val="127218706"/>
          <w14:checkbox>
            <w14:checked w14:val="0"/>
            <w14:checkedState w14:val="2612" w14:font="MS Gothic"/>
            <w14:uncheckedState w14:val="2610" w14:font="MS Gothic"/>
          </w14:checkbox>
        </w:sdtPr>
        <w:sdtEndPr/>
        <w:sdtContent>
          <w:r w:rsidR="003C6898" w:rsidRPr="003C6898">
            <w:rPr>
              <w:rFonts w:ascii="MS Gothic" w:eastAsia="MS Gothic" w:hAnsi="MS Gothic" w:cstheme="minorHAnsi" w:hint="eastAsia"/>
              <w:sz w:val="22"/>
              <w:szCs w:val="22"/>
            </w:rPr>
            <w:t>☐</w:t>
          </w:r>
        </w:sdtContent>
      </w:sdt>
      <w:r w:rsidR="003C6898" w:rsidRPr="003C6898">
        <w:rPr>
          <w:rFonts w:cstheme="minorHAnsi"/>
          <w:sz w:val="22"/>
          <w:szCs w:val="22"/>
        </w:rPr>
        <w:t xml:space="preserve"> Yes     </w:t>
      </w:r>
      <w:sdt>
        <w:sdtPr>
          <w:rPr>
            <w:rFonts w:cstheme="minorHAnsi"/>
            <w:sz w:val="22"/>
            <w:szCs w:val="22"/>
          </w:rPr>
          <w:id w:val="-605966599"/>
          <w14:checkbox>
            <w14:checked w14:val="0"/>
            <w14:checkedState w14:val="2612" w14:font="MS Gothic"/>
            <w14:uncheckedState w14:val="2610" w14:font="MS Gothic"/>
          </w14:checkbox>
        </w:sdtPr>
        <w:sdtEndPr/>
        <w:sdtContent>
          <w:r w:rsidR="003C6898" w:rsidRPr="003C6898">
            <w:rPr>
              <w:rFonts w:ascii="MS Gothic" w:eastAsia="MS Gothic" w:hAnsi="MS Gothic" w:cstheme="minorHAnsi" w:hint="eastAsia"/>
              <w:sz w:val="22"/>
              <w:szCs w:val="22"/>
            </w:rPr>
            <w:t>☐</w:t>
          </w:r>
        </w:sdtContent>
      </w:sdt>
      <w:r w:rsidR="003C6898" w:rsidRPr="003C6898">
        <w:rPr>
          <w:rFonts w:cstheme="minorHAnsi"/>
          <w:sz w:val="22"/>
          <w:szCs w:val="22"/>
        </w:rPr>
        <w:t xml:space="preserve"> No</w:t>
      </w:r>
    </w:p>
    <w:p w:rsidR="003C6898" w:rsidRDefault="003C6898" w:rsidP="00CE68CA">
      <w:pPr>
        <w:spacing w:after="0"/>
      </w:pPr>
      <w:r>
        <w:t>If yes, check the boxes to indicate that the following parameters will be met.</w:t>
      </w:r>
    </w:p>
    <w:p w:rsidR="003C6898" w:rsidRDefault="00D405C4" w:rsidP="003C6898">
      <w:pPr>
        <w:spacing w:after="0"/>
        <w:ind w:left="720"/>
      </w:pPr>
      <w:sdt>
        <w:sdtPr>
          <w:id w:val="-1181731060"/>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This activity is for an existing structure.</w:t>
      </w:r>
    </w:p>
    <w:p w:rsidR="003C6898" w:rsidRDefault="00D405C4" w:rsidP="003C6898">
      <w:pPr>
        <w:spacing w:after="0"/>
        <w:ind w:left="720"/>
      </w:pPr>
      <w:sdt>
        <w:sdtPr>
          <w:id w:val="194973964"/>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w:t>
      </w:r>
      <w:r w:rsidR="003C6898" w:rsidRPr="003C6898">
        <w:t xml:space="preserve">Waste materials </w:t>
      </w:r>
      <w:r w:rsidR="003C6898">
        <w:t>will be</w:t>
      </w:r>
      <w:r w:rsidR="003C6898" w:rsidRPr="003C6898">
        <w:t xml:space="preserve"> recycled or otherwise disposed of in an EPA approved sanitary or hazardous</w:t>
      </w:r>
      <w:r w:rsidR="003C6898">
        <w:t xml:space="preserve"> </w:t>
      </w:r>
      <w:r w:rsidR="003C6898" w:rsidRPr="003C6898">
        <w:t>waste disposal site</w:t>
      </w:r>
      <w:r w:rsidR="003C6898">
        <w:t>.</w:t>
      </w:r>
    </w:p>
    <w:p w:rsidR="00933636" w:rsidRDefault="00933636" w:rsidP="003C6898">
      <w:pPr>
        <w:spacing w:after="0"/>
        <w:ind w:left="720"/>
      </w:pPr>
    </w:p>
    <w:p w:rsidR="00933636" w:rsidRDefault="00933636" w:rsidP="003C6898">
      <w:pPr>
        <w:spacing w:after="0"/>
        <w:ind w:left="720"/>
      </w:pPr>
    </w:p>
    <w:p w:rsidR="00D405C4" w:rsidRDefault="00D405C4" w:rsidP="003C6898">
      <w:pPr>
        <w:spacing w:after="0"/>
        <w:rPr>
          <w:b/>
        </w:rPr>
      </w:pPr>
    </w:p>
    <w:p w:rsidR="003C6898" w:rsidRDefault="00521F60" w:rsidP="003C6898">
      <w:pPr>
        <w:spacing w:after="0"/>
      </w:pPr>
      <w:r>
        <w:rPr>
          <w:b/>
        </w:rPr>
        <w:lastRenderedPageBreak/>
        <w:t>3</w:t>
      </w:r>
      <w:r w:rsidR="003C6898" w:rsidRPr="003C6898">
        <w:rPr>
          <w:b/>
        </w:rPr>
        <w:t xml:space="preserve">. Will </w:t>
      </w:r>
      <w:r w:rsidR="003C6898">
        <w:rPr>
          <w:b/>
        </w:rPr>
        <w:t>exterior</w:t>
      </w:r>
      <w:r w:rsidR="003C6898" w:rsidRPr="003C6898">
        <w:rPr>
          <w:b/>
        </w:rPr>
        <w:t xml:space="preserve"> rehabilitation be completed?</w:t>
      </w:r>
      <w:r w:rsidR="003C6898">
        <w:t xml:space="preserve"> </w:t>
      </w:r>
      <w:r w:rsidR="003C6898" w:rsidRPr="00E07817">
        <w:rPr>
          <w:rFonts w:cstheme="minorHAnsi"/>
          <w:b/>
          <w:sz w:val="24"/>
          <w:szCs w:val="22"/>
        </w:rPr>
        <w:t xml:space="preserve"> </w:t>
      </w:r>
      <w:r w:rsidR="003C6898">
        <w:rPr>
          <w:rFonts w:cstheme="minorHAnsi"/>
          <w:b/>
          <w:sz w:val="22"/>
          <w:szCs w:val="22"/>
        </w:rPr>
        <w:t xml:space="preserve">  </w:t>
      </w:r>
      <w:sdt>
        <w:sdtPr>
          <w:rPr>
            <w:rFonts w:cstheme="minorHAnsi"/>
            <w:sz w:val="22"/>
            <w:szCs w:val="22"/>
          </w:rPr>
          <w:id w:val="83653906"/>
          <w14:checkbox>
            <w14:checked w14:val="0"/>
            <w14:checkedState w14:val="2612" w14:font="MS Gothic"/>
            <w14:uncheckedState w14:val="2610" w14:font="MS Gothic"/>
          </w14:checkbox>
        </w:sdtPr>
        <w:sdtEndPr/>
        <w:sdtContent>
          <w:r w:rsidR="003C6898" w:rsidRPr="003C6898">
            <w:rPr>
              <w:rFonts w:ascii="MS Gothic" w:eastAsia="MS Gothic" w:hAnsi="MS Gothic" w:cstheme="minorHAnsi" w:hint="eastAsia"/>
              <w:sz w:val="22"/>
              <w:szCs w:val="22"/>
            </w:rPr>
            <w:t>☐</w:t>
          </w:r>
        </w:sdtContent>
      </w:sdt>
      <w:r w:rsidR="003C6898" w:rsidRPr="003C6898">
        <w:rPr>
          <w:rFonts w:cstheme="minorHAnsi"/>
          <w:sz w:val="22"/>
          <w:szCs w:val="22"/>
        </w:rPr>
        <w:t xml:space="preserve"> Yes     </w:t>
      </w:r>
      <w:sdt>
        <w:sdtPr>
          <w:rPr>
            <w:rFonts w:cstheme="minorHAnsi"/>
            <w:sz w:val="22"/>
            <w:szCs w:val="22"/>
          </w:rPr>
          <w:id w:val="-1973203173"/>
          <w14:checkbox>
            <w14:checked w14:val="0"/>
            <w14:checkedState w14:val="2612" w14:font="MS Gothic"/>
            <w14:uncheckedState w14:val="2610" w14:font="MS Gothic"/>
          </w14:checkbox>
        </w:sdtPr>
        <w:sdtEndPr/>
        <w:sdtContent>
          <w:r w:rsidR="003C6898" w:rsidRPr="003C6898">
            <w:rPr>
              <w:rFonts w:ascii="MS Gothic" w:eastAsia="MS Gothic" w:hAnsi="MS Gothic" w:cstheme="minorHAnsi" w:hint="eastAsia"/>
              <w:sz w:val="22"/>
              <w:szCs w:val="22"/>
            </w:rPr>
            <w:t>☐</w:t>
          </w:r>
        </w:sdtContent>
      </w:sdt>
      <w:r w:rsidR="003C6898" w:rsidRPr="003C6898">
        <w:rPr>
          <w:rFonts w:cstheme="minorHAnsi"/>
          <w:sz w:val="22"/>
          <w:szCs w:val="22"/>
        </w:rPr>
        <w:t xml:space="preserve"> No</w:t>
      </w:r>
    </w:p>
    <w:p w:rsidR="003C6898" w:rsidRDefault="003C6898" w:rsidP="00CE68CA">
      <w:pPr>
        <w:spacing w:after="0"/>
      </w:pPr>
      <w:r>
        <w:t>If yes, complete the following.</w:t>
      </w:r>
    </w:p>
    <w:p w:rsidR="003C6898" w:rsidRPr="00F46256" w:rsidRDefault="003C6898" w:rsidP="003C6898">
      <w:pPr>
        <w:spacing w:after="0"/>
        <w:ind w:left="720"/>
        <w:rPr>
          <w:u w:val="single"/>
        </w:rPr>
      </w:pPr>
      <w:r w:rsidRPr="00F46256">
        <w:rPr>
          <w:u w:val="single"/>
        </w:rPr>
        <w:t>Check the box(es) to note the type of rehabilitation.</w:t>
      </w:r>
    </w:p>
    <w:p w:rsidR="003C6898" w:rsidRDefault="00D405C4" w:rsidP="003C6898">
      <w:pPr>
        <w:spacing w:after="0"/>
        <w:ind w:left="720"/>
      </w:pPr>
      <w:sdt>
        <w:sdtPr>
          <w:id w:val="-1954851092"/>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Replacing exterior paint or siding</w:t>
      </w:r>
    </w:p>
    <w:p w:rsidR="003C6898" w:rsidRDefault="00D405C4" w:rsidP="003C6898">
      <w:pPr>
        <w:spacing w:after="0"/>
        <w:ind w:left="720"/>
      </w:pPr>
      <w:sdt>
        <w:sdtPr>
          <w:id w:val="-53780668"/>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Replace/repair roof </w:t>
      </w:r>
    </w:p>
    <w:p w:rsidR="003C6898" w:rsidRDefault="00D405C4" w:rsidP="003C6898">
      <w:pPr>
        <w:spacing w:after="0"/>
        <w:ind w:left="720"/>
      </w:pPr>
      <w:sdt>
        <w:sdtPr>
          <w:id w:val="-62265969"/>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Reconstruct/repair existing curbs, sidewalks or other concrete structures</w:t>
      </w:r>
    </w:p>
    <w:p w:rsidR="003C6898" w:rsidRDefault="00D405C4" w:rsidP="003C6898">
      <w:pPr>
        <w:spacing w:after="0"/>
        <w:ind w:left="720"/>
      </w:pPr>
      <w:sdt>
        <w:sdtPr>
          <w:id w:val="405731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C6898">
        <w:t xml:space="preserve"> Repair existing parking lots (pot holes, repainting lines, etc.)</w:t>
      </w:r>
    </w:p>
    <w:p w:rsidR="003C6898" w:rsidRDefault="00D405C4" w:rsidP="003C6898">
      <w:pPr>
        <w:spacing w:after="0"/>
        <w:ind w:left="720"/>
      </w:pPr>
      <w:sdt>
        <w:sdtPr>
          <w:id w:val="-679892863"/>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Other: </w:t>
      </w:r>
      <w:sdt>
        <w:sdtPr>
          <w:id w:val="-1375845498"/>
          <w:placeholder>
            <w:docPart w:val="DefaultPlaceholder_-1854013440"/>
          </w:placeholder>
          <w:showingPlcHdr/>
        </w:sdtPr>
        <w:sdtEndPr/>
        <w:sdtContent>
          <w:r w:rsidR="003C6898" w:rsidRPr="00100295">
            <w:rPr>
              <w:rStyle w:val="PlaceholderText"/>
            </w:rPr>
            <w:t>Click or tap here to enter text.</w:t>
          </w:r>
        </w:sdtContent>
      </w:sdt>
    </w:p>
    <w:p w:rsidR="003C6898" w:rsidRDefault="003C6898" w:rsidP="003C6898">
      <w:pPr>
        <w:spacing w:after="0"/>
        <w:ind w:left="720"/>
      </w:pPr>
    </w:p>
    <w:p w:rsidR="003C6898" w:rsidRPr="00F46256" w:rsidRDefault="003C6898" w:rsidP="003C6898">
      <w:pPr>
        <w:spacing w:after="0"/>
        <w:ind w:left="720"/>
        <w:rPr>
          <w:u w:val="single"/>
        </w:rPr>
      </w:pPr>
      <w:r w:rsidRPr="00F46256">
        <w:rPr>
          <w:u w:val="single"/>
        </w:rPr>
        <w:t>Check the boxes to indicate that the following parameters will be met.</w:t>
      </w:r>
    </w:p>
    <w:p w:rsidR="003C6898" w:rsidRDefault="00D405C4" w:rsidP="003C6898">
      <w:pPr>
        <w:spacing w:after="0"/>
        <w:ind w:left="720"/>
      </w:pPr>
      <w:sdt>
        <w:sdtPr>
          <w:id w:val="232438847"/>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This activity d</w:t>
      </w:r>
      <w:r w:rsidR="003C6898" w:rsidRPr="003C6898">
        <w:t>oes not increase amount of impervious surface</w:t>
      </w:r>
      <w:r w:rsidR="003C6898">
        <w:t>.</w:t>
      </w:r>
    </w:p>
    <w:p w:rsidR="003C6898" w:rsidRPr="003C6898" w:rsidRDefault="00D405C4" w:rsidP="003C6898">
      <w:pPr>
        <w:spacing w:after="0"/>
        <w:ind w:left="720"/>
      </w:pPr>
      <w:sdt>
        <w:sdtPr>
          <w:id w:val="887454226"/>
          <w14:checkbox>
            <w14:checked w14:val="0"/>
            <w14:checkedState w14:val="2612" w14:font="MS Gothic"/>
            <w14:uncheckedState w14:val="2610" w14:font="MS Gothic"/>
          </w14:checkbox>
        </w:sdtPr>
        <w:sdtEndPr/>
        <w:sdtContent>
          <w:r w:rsidR="003C6898">
            <w:rPr>
              <w:rFonts w:ascii="MS Gothic" w:eastAsia="MS Gothic" w:hAnsi="MS Gothic" w:hint="eastAsia"/>
            </w:rPr>
            <w:t>☐</w:t>
          </w:r>
        </w:sdtContent>
      </w:sdt>
      <w:r w:rsidR="003C6898">
        <w:t xml:space="preserve"> </w:t>
      </w:r>
      <w:r w:rsidR="003C6898" w:rsidRPr="003C6898">
        <w:t xml:space="preserve">Waste materials </w:t>
      </w:r>
      <w:r w:rsidR="003C6898">
        <w:t>will be</w:t>
      </w:r>
      <w:r w:rsidR="003C6898" w:rsidRPr="003C6898">
        <w:t xml:space="preserve"> recycled or otherwise disposed of in an EPA approved sanitary or hazardous</w:t>
      </w:r>
      <w:r w:rsidR="003C6898">
        <w:t xml:space="preserve"> </w:t>
      </w:r>
      <w:r w:rsidR="003C6898" w:rsidRPr="003C6898">
        <w:t>waste disposal site</w:t>
      </w:r>
      <w:r w:rsidR="003C6898">
        <w:t>.</w:t>
      </w:r>
    </w:p>
    <w:p w:rsidR="003C6898" w:rsidRDefault="003C6898" w:rsidP="003C6898">
      <w:pPr>
        <w:pStyle w:val="Heading2"/>
      </w:pPr>
      <w:r>
        <w:t>Flood Management</w:t>
      </w:r>
    </w:p>
    <w:p w:rsidR="003C6898" w:rsidRDefault="003C6898" w:rsidP="003C6898">
      <w:r>
        <w:t xml:space="preserve">Review the FEMA </w:t>
      </w:r>
      <w:r w:rsidR="00400940">
        <w:t>Flood Map</w:t>
      </w:r>
      <w:r>
        <w:t xml:space="preserve"> for this property by </w:t>
      </w:r>
      <w:r w:rsidR="00521F60">
        <w:t>accessing it online</w:t>
      </w:r>
      <w:r w:rsidR="00400940">
        <w:t xml:space="preserve"> at: </w:t>
      </w:r>
      <w:hyperlink r:id="rId8" w:history="1">
        <w:r w:rsidR="00400940" w:rsidRPr="00E82806">
          <w:rPr>
            <w:rStyle w:val="Hyperlink"/>
          </w:rPr>
          <w:t>https://msc.fema.gov/portal/home</w:t>
        </w:r>
      </w:hyperlink>
      <w:r w:rsidR="00400940">
        <w:t xml:space="preserve"> </w:t>
      </w:r>
      <w:r w:rsidR="00521F60">
        <w:t>or by requesting a map from your CDBG contact with the City.</w:t>
      </w:r>
    </w:p>
    <w:p w:rsidR="00521F60" w:rsidRDefault="00521F60" w:rsidP="00521F60">
      <w:pPr>
        <w:spacing w:after="0"/>
        <w:rPr>
          <w:rFonts w:cstheme="minorHAnsi"/>
          <w:sz w:val="22"/>
          <w:szCs w:val="22"/>
        </w:rPr>
      </w:pPr>
      <w:r w:rsidRPr="00521F60">
        <w:rPr>
          <w:b/>
        </w:rPr>
        <w:t>4. Is this property in a floodplain?</w:t>
      </w:r>
      <w:r>
        <w:rPr>
          <w:b/>
        </w:rPr>
        <w:t xml:space="preserve"> </w:t>
      </w:r>
      <w:r>
        <w:rPr>
          <w:rFonts w:cstheme="minorHAnsi"/>
          <w:b/>
          <w:sz w:val="22"/>
          <w:szCs w:val="22"/>
        </w:rPr>
        <w:t xml:space="preserve">  </w:t>
      </w:r>
      <w:sdt>
        <w:sdtPr>
          <w:rPr>
            <w:rFonts w:cstheme="minorHAnsi"/>
            <w:sz w:val="22"/>
            <w:szCs w:val="22"/>
          </w:rPr>
          <w:id w:val="-664388284"/>
          <w14:checkbox>
            <w14:checked w14:val="0"/>
            <w14:checkedState w14:val="2612" w14:font="MS Gothic"/>
            <w14:uncheckedState w14:val="2610" w14:font="MS Gothic"/>
          </w14:checkbox>
        </w:sdtPr>
        <w:sdtEndPr/>
        <w:sdtContent>
          <w:r w:rsidRPr="003C6898">
            <w:rPr>
              <w:rFonts w:ascii="MS Gothic" w:eastAsia="MS Gothic" w:hAnsi="MS Gothic" w:cstheme="minorHAnsi" w:hint="eastAsia"/>
              <w:sz w:val="22"/>
              <w:szCs w:val="22"/>
            </w:rPr>
            <w:t>☐</w:t>
          </w:r>
        </w:sdtContent>
      </w:sdt>
      <w:r w:rsidRPr="003C6898">
        <w:rPr>
          <w:rFonts w:cstheme="minorHAnsi"/>
          <w:sz w:val="22"/>
          <w:szCs w:val="22"/>
        </w:rPr>
        <w:t xml:space="preserve"> Yes     </w:t>
      </w:r>
      <w:sdt>
        <w:sdtPr>
          <w:rPr>
            <w:rFonts w:cstheme="minorHAnsi"/>
            <w:sz w:val="22"/>
            <w:szCs w:val="22"/>
          </w:rPr>
          <w:id w:val="-1255359885"/>
          <w14:checkbox>
            <w14:checked w14:val="0"/>
            <w14:checkedState w14:val="2612" w14:font="MS Gothic"/>
            <w14:uncheckedState w14:val="2610" w14:font="MS Gothic"/>
          </w14:checkbox>
        </w:sdtPr>
        <w:sdtEndPr/>
        <w:sdtContent>
          <w:r w:rsidRPr="003C6898">
            <w:rPr>
              <w:rFonts w:ascii="MS Gothic" w:eastAsia="MS Gothic" w:hAnsi="MS Gothic" w:cstheme="minorHAnsi" w:hint="eastAsia"/>
              <w:sz w:val="22"/>
              <w:szCs w:val="22"/>
            </w:rPr>
            <w:t>☐</w:t>
          </w:r>
        </w:sdtContent>
      </w:sdt>
      <w:r w:rsidRPr="003C6898">
        <w:rPr>
          <w:rFonts w:cstheme="minorHAnsi"/>
          <w:sz w:val="22"/>
          <w:szCs w:val="22"/>
        </w:rPr>
        <w:t xml:space="preserve"> No</w:t>
      </w:r>
    </w:p>
    <w:p w:rsidR="00521F60" w:rsidRPr="00CE68CA" w:rsidRDefault="00521F60" w:rsidP="00521F60">
      <w:pPr>
        <w:rPr>
          <w:rStyle w:val="SubtleEmphasis"/>
        </w:rPr>
      </w:pPr>
      <w:r w:rsidRPr="00CE68CA">
        <w:rPr>
          <w:rStyle w:val="SubtleEmphasis"/>
        </w:rPr>
        <w:t>If it is in a 500-year floodplain (B Zone or shaded X Zone) it will require flood insurance. If it is in a 100-year floodplain (A Zone) the 5 or 8 step process will be required and it may not qualify for CDBG funding.</w:t>
      </w:r>
    </w:p>
    <w:p w:rsidR="00521F60" w:rsidRDefault="00521F60" w:rsidP="00521F60">
      <w:pPr>
        <w:pStyle w:val="Heading2"/>
      </w:pPr>
      <w:r>
        <w:t>Historic Preservation</w:t>
      </w:r>
    </w:p>
    <w:p w:rsidR="00CE68CA" w:rsidRDefault="00521F60" w:rsidP="00CE68CA">
      <w:pPr>
        <w:rPr>
          <w:rFonts w:cstheme="minorHAnsi"/>
          <w:sz w:val="22"/>
          <w:szCs w:val="22"/>
        </w:rPr>
      </w:pPr>
      <w:r w:rsidRPr="00521F60">
        <w:rPr>
          <w:b/>
        </w:rPr>
        <w:t>5. Does the project include repair, rehabilitation or conversion of existing properties; new construction; the acquisition of undeveloped land; or any activity that requires ground disturbance (defined as one cubic foot of disturbed soil)?</w:t>
      </w:r>
      <w:r w:rsidRPr="00521F60">
        <w:t xml:space="preserve"> </w:t>
      </w:r>
      <w:sdt>
        <w:sdtPr>
          <w:rPr>
            <w:rFonts w:cstheme="minorHAnsi"/>
            <w:sz w:val="22"/>
            <w:szCs w:val="22"/>
          </w:rPr>
          <w:id w:val="-161930266"/>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Yes </w:t>
      </w:r>
      <w:r w:rsidR="00CE68CA">
        <w:rPr>
          <w:rFonts w:cstheme="minorHAnsi"/>
          <w:sz w:val="22"/>
          <w:szCs w:val="22"/>
        </w:rPr>
        <w:t>(proceed to #6)</w:t>
      </w:r>
      <w:r w:rsidR="00CE68CA" w:rsidRPr="003C6898">
        <w:rPr>
          <w:rFonts w:cstheme="minorHAnsi"/>
          <w:sz w:val="22"/>
          <w:szCs w:val="22"/>
        </w:rPr>
        <w:t xml:space="preserve">    </w:t>
      </w:r>
      <w:sdt>
        <w:sdtPr>
          <w:rPr>
            <w:rFonts w:cstheme="minorHAnsi"/>
            <w:sz w:val="22"/>
            <w:szCs w:val="22"/>
          </w:rPr>
          <w:id w:val="-1899510950"/>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No</w:t>
      </w:r>
      <w:r w:rsidR="00CE68CA">
        <w:rPr>
          <w:rFonts w:cstheme="minorHAnsi"/>
          <w:sz w:val="22"/>
          <w:szCs w:val="22"/>
        </w:rPr>
        <w:t xml:space="preserve"> (section complete, proceed to #8)</w:t>
      </w:r>
    </w:p>
    <w:p w:rsidR="00CE68CA" w:rsidRDefault="00521F60" w:rsidP="00CE68CA">
      <w:pPr>
        <w:rPr>
          <w:rFonts w:cstheme="minorHAnsi"/>
          <w:sz w:val="22"/>
          <w:szCs w:val="22"/>
        </w:rPr>
      </w:pPr>
      <w:r w:rsidRPr="00400940">
        <w:rPr>
          <w:b/>
        </w:rPr>
        <w:t>6. Does the project involve a structure that is less than 50 years old, is not in a historic district and has no ground disturbing activities?</w:t>
      </w:r>
      <w:r w:rsidR="00CE68CA" w:rsidRPr="00CE68CA">
        <w:rPr>
          <w:rFonts w:cstheme="minorHAnsi"/>
          <w:sz w:val="22"/>
          <w:szCs w:val="22"/>
        </w:rPr>
        <w:t xml:space="preserve"> </w:t>
      </w:r>
      <w:sdt>
        <w:sdtPr>
          <w:rPr>
            <w:rFonts w:cstheme="minorHAnsi"/>
            <w:sz w:val="22"/>
            <w:szCs w:val="22"/>
          </w:rPr>
          <w:id w:val="870954918"/>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Yes</w:t>
      </w:r>
      <w:r w:rsidR="00CE68CA">
        <w:rPr>
          <w:rFonts w:cstheme="minorHAnsi"/>
          <w:sz w:val="22"/>
          <w:szCs w:val="22"/>
        </w:rPr>
        <w:t xml:space="preserve"> (section complete, proceed to #8)</w:t>
      </w:r>
      <w:r w:rsidR="00CE68CA" w:rsidRPr="003C6898">
        <w:rPr>
          <w:rFonts w:cstheme="minorHAnsi"/>
          <w:sz w:val="22"/>
          <w:szCs w:val="22"/>
        </w:rPr>
        <w:t xml:space="preserve"> </w:t>
      </w:r>
      <w:r w:rsidR="00CE68CA">
        <w:rPr>
          <w:rFonts w:cstheme="minorHAnsi"/>
          <w:sz w:val="22"/>
          <w:szCs w:val="22"/>
        </w:rPr>
        <w:t xml:space="preserve">    </w:t>
      </w:r>
      <w:sdt>
        <w:sdtPr>
          <w:rPr>
            <w:rFonts w:cstheme="minorHAnsi"/>
            <w:sz w:val="22"/>
            <w:szCs w:val="22"/>
          </w:rPr>
          <w:id w:val="-935207395"/>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No</w:t>
      </w:r>
      <w:r w:rsidR="00CE68CA">
        <w:rPr>
          <w:rFonts w:cstheme="minorHAnsi"/>
          <w:sz w:val="22"/>
          <w:szCs w:val="22"/>
        </w:rPr>
        <w:t xml:space="preserve"> (proceed to #7)</w:t>
      </w:r>
      <w:r w:rsidR="00CE68CA" w:rsidRPr="003C6898">
        <w:rPr>
          <w:rFonts w:cstheme="minorHAnsi"/>
          <w:sz w:val="22"/>
          <w:szCs w:val="22"/>
        </w:rPr>
        <w:t xml:space="preserve">   </w:t>
      </w:r>
    </w:p>
    <w:p w:rsidR="00904052" w:rsidRDefault="00904052" w:rsidP="00521F60">
      <w:pPr>
        <w:rPr>
          <w:b/>
        </w:rPr>
      </w:pPr>
    </w:p>
    <w:p w:rsidR="00CE68CA" w:rsidRDefault="00CE68CA" w:rsidP="00521F60">
      <w:pPr>
        <w:rPr>
          <w:b/>
        </w:rPr>
      </w:pPr>
    </w:p>
    <w:p w:rsidR="00CE68CA" w:rsidRDefault="00CE68CA" w:rsidP="00521F60">
      <w:pPr>
        <w:rPr>
          <w:b/>
        </w:rPr>
      </w:pPr>
    </w:p>
    <w:p w:rsidR="00CE68CA" w:rsidRDefault="00CE68CA" w:rsidP="00521F60">
      <w:pPr>
        <w:rPr>
          <w:b/>
        </w:rPr>
      </w:pPr>
    </w:p>
    <w:p w:rsidR="00CE68CA" w:rsidRDefault="00CE68CA" w:rsidP="00521F60">
      <w:pPr>
        <w:rPr>
          <w:b/>
        </w:rPr>
      </w:pPr>
    </w:p>
    <w:p w:rsidR="00400940" w:rsidRPr="00400940" w:rsidRDefault="00521F60" w:rsidP="00400940">
      <w:pPr>
        <w:spacing w:after="0"/>
        <w:rPr>
          <w:b/>
        </w:rPr>
      </w:pPr>
      <w:r w:rsidRPr="00400940">
        <w:rPr>
          <w:b/>
        </w:rPr>
        <w:lastRenderedPageBreak/>
        <w:t xml:space="preserve">7. Is the activity listed in the </w:t>
      </w:r>
      <w:hyperlink r:id="rId9" w:history="1">
        <w:r w:rsidRPr="00400940">
          <w:rPr>
            <w:rStyle w:val="Hyperlink"/>
            <w:b/>
          </w:rPr>
          <w:t>Idaho Programmatic Agreement</w:t>
        </w:r>
      </w:hyperlink>
      <w:r w:rsidR="00400940">
        <w:rPr>
          <w:b/>
        </w:rPr>
        <w:t xml:space="preserve"> as </w:t>
      </w:r>
      <w:r w:rsidR="00CE68CA">
        <w:rPr>
          <w:b/>
        </w:rPr>
        <w:t>one of the following</w:t>
      </w:r>
      <w:r w:rsidR="00400940">
        <w:rPr>
          <w:b/>
        </w:rPr>
        <w:t xml:space="preserve"> excluded activit</w:t>
      </w:r>
      <w:r w:rsidR="00CE68CA">
        <w:rPr>
          <w:b/>
        </w:rPr>
        <w:t>ies</w:t>
      </w:r>
      <w:r w:rsidR="00CE68CA">
        <w:rPr>
          <w:rStyle w:val="FootnoteReference"/>
          <w:b/>
        </w:rPr>
        <w:footnoteReference w:id="1"/>
      </w:r>
      <w:r w:rsidR="00400940" w:rsidRPr="00400940">
        <w:rPr>
          <w:b/>
        </w:rPr>
        <w:t>?</w:t>
      </w:r>
    </w:p>
    <w:p w:rsidR="00203E91" w:rsidRDefault="00D405C4" w:rsidP="00D405C4">
      <w:pPr>
        <w:spacing w:after="0"/>
        <w:ind w:left="720"/>
      </w:pPr>
      <w:sdt>
        <w:sdtPr>
          <w:id w:val="-2037643916"/>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203E91">
        <w:t>Driveway/parking area repair with no changes to width, surface, vertical alignment, or drainage.</w:t>
      </w:r>
    </w:p>
    <w:p w:rsidR="00203E91" w:rsidRDefault="00D405C4" w:rsidP="00D405C4">
      <w:pPr>
        <w:spacing w:after="0"/>
        <w:ind w:left="720"/>
      </w:pPr>
      <w:sdt>
        <w:sdtPr>
          <w:id w:val="-1918634881"/>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203E91">
        <w:t>Curb/gutter/sidewalk/retaining wall repair or replacement.</w:t>
      </w:r>
    </w:p>
    <w:p w:rsidR="00203E91" w:rsidRDefault="00D405C4" w:rsidP="00D405C4">
      <w:pPr>
        <w:spacing w:after="0"/>
        <w:ind w:left="720"/>
      </w:pPr>
      <w:sdt>
        <w:sdtPr>
          <w:id w:val="330501538"/>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203E91">
        <w:t>Grass/shrub/bush/tree planting or removal.</w:t>
      </w:r>
    </w:p>
    <w:p w:rsidR="00A81EF9" w:rsidRDefault="00D405C4" w:rsidP="00D405C4">
      <w:pPr>
        <w:spacing w:after="0"/>
        <w:ind w:left="720"/>
      </w:pPr>
      <w:sdt>
        <w:sdtPr>
          <w:id w:val="1127977476"/>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Porch/siding/exterior door/trim repairs.</w:t>
      </w:r>
    </w:p>
    <w:p w:rsidR="00203E91" w:rsidRDefault="00D405C4" w:rsidP="00D405C4">
      <w:pPr>
        <w:spacing w:after="0"/>
        <w:ind w:left="720"/>
      </w:pPr>
      <w:sdt>
        <w:sdtPr>
          <w:id w:val="-148597570"/>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 xml:space="preserve">Historic window: caulking, </w:t>
      </w:r>
      <w:r w:rsidR="00933636" w:rsidRPr="00A81EF9">
        <w:t>weather stripping</w:t>
      </w:r>
      <w:r w:rsidR="00A81EF9" w:rsidRPr="00A81EF9">
        <w:t xml:space="preserve">, </w:t>
      </w:r>
      <w:proofErr w:type="spellStart"/>
      <w:r w:rsidR="00A81EF9" w:rsidRPr="00A81EF9">
        <w:t>reglazing</w:t>
      </w:r>
      <w:proofErr w:type="spellEnd"/>
      <w:r w:rsidR="00A81EF9">
        <w:t>,</w:t>
      </w:r>
      <w:r w:rsidR="00A81EF9" w:rsidRPr="00A81EF9">
        <w:t xml:space="preserve"> repainting</w:t>
      </w:r>
      <w:r w:rsidR="00A81EF9">
        <w:t>, installation of new window jambs or jamb liners, or repair or replacement of windowpanes.</w:t>
      </w:r>
    </w:p>
    <w:p w:rsidR="00A81EF9" w:rsidRDefault="00D405C4" w:rsidP="00D405C4">
      <w:pPr>
        <w:spacing w:after="0"/>
        <w:ind w:left="720"/>
      </w:pPr>
      <w:sdt>
        <w:sdtPr>
          <w:id w:val="918451731"/>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Non-historic window repair or replacement.</w:t>
      </w:r>
    </w:p>
    <w:p w:rsidR="00A81EF9" w:rsidRDefault="00D405C4" w:rsidP="00D405C4">
      <w:pPr>
        <w:spacing w:after="0"/>
        <w:ind w:left="720"/>
      </w:pPr>
      <w:sdt>
        <w:sdtPr>
          <w:id w:val="123271178"/>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Exterior painting or removal of exterior paint by non-destructive means.</w:t>
      </w:r>
    </w:p>
    <w:p w:rsidR="00A81EF9" w:rsidRDefault="00D405C4" w:rsidP="00D405C4">
      <w:pPr>
        <w:spacing w:after="0"/>
        <w:ind w:left="720"/>
      </w:pPr>
      <w:sdt>
        <w:sdtPr>
          <w:id w:val="138550186"/>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Roof r</w:t>
      </w:r>
      <w:r w:rsidR="00A81EF9" w:rsidRPr="00A81EF9">
        <w:t>epair or replacement of cladding and sheeting, flashing, gutters, soffits, and downspouts with no change in roof pitch or configuration. Color should be sympathetic to the historic appearance of the building.</w:t>
      </w:r>
    </w:p>
    <w:p w:rsidR="00A81EF9" w:rsidRDefault="00D405C4" w:rsidP="00D405C4">
      <w:pPr>
        <w:spacing w:after="0"/>
        <w:ind w:left="720"/>
      </w:pPr>
      <w:sdt>
        <w:sdtPr>
          <w:id w:val="-1707558029"/>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Awning repair or replacement. Does not include awning system.</w:t>
      </w:r>
    </w:p>
    <w:p w:rsidR="00A81EF9" w:rsidRDefault="00D405C4" w:rsidP="00D405C4">
      <w:pPr>
        <w:spacing w:after="0"/>
        <w:ind w:left="720"/>
      </w:pPr>
      <w:sdt>
        <w:sdtPr>
          <w:id w:val="-2032641485"/>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Accessibility ramp repair or replacement</w:t>
      </w:r>
      <w:r w:rsidR="00933636">
        <w:t>.</w:t>
      </w:r>
    </w:p>
    <w:p w:rsidR="00933636" w:rsidRDefault="00D405C4" w:rsidP="00D405C4">
      <w:pPr>
        <w:spacing w:after="0"/>
        <w:ind w:left="720"/>
      </w:pPr>
      <w:sdt>
        <w:sdtPr>
          <w:id w:val="-1636938506"/>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Mobile home repair or replacement of skirting, siding, or insulation.</w:t>
      </w:r>
    </w:p>
    <w:p w:rsidR="00933636" w:rsidRDefault="00D405C4" w:rsidP="00D405C4">
      <w:pPr>
        <w:spacing w:after="0"/>
        <w:ind w:left="720"/>
      </w:pPr>
      <w:sdt>
        <w:sdtPr>
          <w:id w:val="-556313573"/>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Interior rehabilitation.</w:t>
      </w:r>
    </w:p>
    <w:p w:rsidR="00933636" w:rsidRDefault="00D405C4" w:rsidP="00D405C4">
      <w:pPr>
        <w:spacing w:after="0"/>
        <w:ind w:left="720"/>
      </w:pPr>
      <w:sdt>
        <w:sdtPr>
          <w:id w:val="-681356905"/>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Installation, replacement or repair of plumbing, HVAC systems and units, water heaters, furnaces, electrical wiring, and fire protection systems, provided that the proposed work does not include structural alterations or the removal of historic features such as decorative cast iron radiators or other distinctive features.</w:t>
      </w:r>
    </w:p>
    <w:p w:rsidR="00A81EF9" w:rsidRDefault="00D405C4" w:rsidP="00D405C4">
      <w:pPr>
        <w:spacing w:after="0"/>
        <w:ind w:left="720"/>
      </w:pPr>
      <w:sdt>
        <w:sdtPr>
          <w:id w:val="1596745422"/>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 xml:space="preserve">Other: </w:t>
      </w:r>
      <w:sdt>
        <w:sdtPr>
          <w:id w:val="1998453353"/>
          <w:placeholder>
            <w:docPart w:val="DefaultPlaceholder_-1854013440"/>
          </w:placeholder>
          <w:showingPlcHdr/>
        </w:sdtPr>
        <w:sdtEndPr/>
        <w:sdtContent>
          <w:r w:rsidR="00933636" w:rsidRPr="00100295">
            <w:rPr>
              <w:rStyle w:val="PlaceholderText"/>
            </w:rPr>
            <w:t>Click or tap here to enter text.</w:t>
          </w:r>
        </w:sdtContent>
      </w:sdt>
    </w:p>
    <w:p w:rsidR="00A81EF9" w:rsidRDefault="00D405C4" w:rsidP="00CE68CA">
      <w:pPr>
        <w:ind w:left="720"/>
      </w:pPr>
      <w:sdt>
        <w:sdtPr>
          <w:id w:val="1383602818"/>
          <w14:checkbox>
            <w14:checked w14:val="0"/>
            <w14:checkedState w14:val="2612" w14:font="MS Gothic"/>
            <w14:uncheckedState w14:val="2610" w14:font="MS Gothic"/>
          </w14:checkbox>
        </w:sdtPr>
        <w:sdtEndPr/>
        <w:sdtContent>
          <w:r w:rsidR="00933636">
            <w:rPr>
              <w:rFonts w:ascii="MS Gothic" w:eastAsia="MS Gothic" w:hAnsi="MS Gothic" w:hint="eastAsia"/>
            </w:rPr>
            <w:t>☐</w:t>
          </w:r>
        </w:sdtContent>
      </w:sdt>
      <w:r w:rsidR="00933636">
        <w:t xml:space="preserve"> </w:t>
      </w:r>
      <w:r w:rsidR="00A81EF9">
        <w:t>None of the above apply</w:t>
      </w:r>
      <w:r w:rsidR="00933636">
        <w:t>, this project will require the City to consult with the SHPO/THPO</w:t>
      </w:r>
      <w:r w:rsidR="00A81EF9">
        <w:t>.</w:t>
      </w:r>
    </w:p>
    <w:p w:rsidR="00904052" w:rsidRDefault="00904052" w:rsidP="00904052">
      <w:pPr>
        <w:pStyle w:val="Heading2"/>
      </w:pPr>
      <w:r>
        <w:t>Noise Abatement and Control</w:t>
      </w:r>
    </w:p>
    <w:p w:rsidR="00904052" w:rsidRPr="00904052" w:rsidRDefault="00904052" w:rsidP="00904052">
      <w:pPr>
        <w:rPr>
          <w:b/>
          <w:bCs/>
        </w:rPr>
      </w:pPr>
      <w:r w:rsidRPr="00CE68CA">
        <w:rPr>
          <w:b/>
        </w:rPr>
        <w:t>8.</w:t>
      </w:r>
      <w:r>
        <w:t xml:space="preserve"> </w:t>
      </w:r>
      <w:r w:rsidRPr="00904052">
        <w:rPr>
          <w:b/>
          <w:bCs/>
        </w:rPr>
        <w:t xml:space="preserve">Do you have standardized noise attenuation measures that apply to all modernization and/or minor rehabilitation projects, such as the use of </w:t>
      </w:r>
      <w:r w:rsidR="00831DFB" w:rsidRPr="00904052">
        <w:rPr>
          <w:b/>
          <w:bCs/>
        </w:rPr>
        <w:t>double-glazed</w:t>
      </w:r>
      <w:r w:rsidRPr="00904052">
        <w:rPr>
          <w:b/>
          <w:bCs/>
        </w:rPr>
        <w:t xml:space="preserve"> windows or extra insulation?</w:t>
      </w:r>
      <w:r>
        <w:rPr>
          <w:b/>
          <w:bCs/>
        </w:rPr>
        <w:t xml:space="preserve"> Select the appropriate response below.</w:t>
      </w:r>
    </w:p>
    <w:p w:rsidR="00904052" w:rsidRDefault="00D405C4" w:rsidP="00D405C4">
      <w:pPr>
        <w:spacing w:after="0"/>
        <w:ind w:left="720"/>
      </w:pPr>
      <w:sdt>
        <w:sdtPr>
          <w:id w:val="1775666331"/>
          <w14:checkbox>
            <w14:checked w14:val="0"/>
            <w14:checkedState w14:val="2612" w14:font="MS Gothic"/>
            <w14:uncheckedState w14:val="2610" w14:font="MS Gothic"/>
          </w14:checkbox>
        </w:sdtPr>
        <w:sdtEndPr/>
        <w:sdtContent>
          <w:r w:rsidR="00904052">
            <w:rPr>
              <w:rFonts w:ascii="MS Gothic" w:eastAsia="MS Gothic" w:hAnsi="MS Gothic" w:hint="eastAsia"/>
            </w:rPr>
            <w:t>☐</w:t>
          </w:r>
        </w:sdtContent>
      </w:sdt>
      <w:r w:rsidR="00904052">
        <w:t xml:space="preserve"> </w:t>
      </w:r>
      <w:r w:rsidR="00CE68CA">
        <w:t>Yes, standard measures include i</w:t>
      </w:r>
      <w:r w:rsidR="00904052" w:rsidRPr="00904052">
        <w:t>mproved building envelope components (better windows and doors, strengthened sheathing, insulation, sealed gaps, etc.)</w:t>
      </w:r>
    </w:p>
    <w:p w:rsidR="00904052" w:rsidRDefault="00D405C4" w:rsidP="00D405C4">
      <w:pPr>
        <w:spacing w:after="0"/>
        <w:ind w:left="720"/>
      </w:pPr>
      <w:sdt>
        <w:sdtPr>
          <w:id w:val="2118098982"/>
          <w14:checkbox>
            <w14:checked w14:val="0"/>
            <w14:checkedState w14:val="2612" w14:font="MS Gothic"/>
            <w14:uncheckedState w14:val="2610" w14:font="MS Gothic"/>
          </w14:checkbox>
        </w:sdtPr>
        <w:sdtEndPr/>
        <w:sdtContent>
          <w:r w:rsidR="00904052">
            <w:rPr>
              <w:rFonts w:ascii="MS Gothic" w:eastAsia="MS Gothic" w:hAnsi="MS Gothic" w:hint="eastAsia"/>
            </w:rPr>
            <w:t>☐</w:t>
          </w:r>
        </w:sdtContent>
      </w:sdt>
      <w:r w:rsidR="00904052">
        <w:t xml:space="preserve"> </w:t>
      </w:r>
      <w:r w:rsidR="00CE68CA">
        <w:t>Yes, standard measures include r</w:t>
      </w:r>
      <w:r w:rsidR="00904052" w:rsidRPr="00904052">
        <w:t>edesigned building envelope (more durable or substantial materials, increased air gap, resilient channels, staggered wall studs, etc.)</w:t>
      </w:r>
    </w:p>
    <w:p w:rsidR="00904052" w:rsidRDefault="00D405C4" w:rsidP="00D405C4">
      <w:pPr>
        <w:spacing w:after="0"/>
        <w:ind w:left="720"/>
      </w:pPr>
      <w:sdt>
        <w:sdtPr>
          <w:id w:val="738212698"/>
          <w14:checkbox>
            <w14:checked w14:val="0"/>
            <w14:checkedState w14:val="2612" w14:font="MS Gothic"/>
            <w14:uncheckedState w14:val="2610" w14:font="MS Gothic"/>
          </w14:checkbox>
        </w:sdtPr>
        <w:sdtEndPr/>
        <w:sdtContent>
          <w:r w:rsidR="00904052">
            <w:rPr>
              <w:rFonts w:ascii="MS Gothic" w:eastAsia="MS Gothic" w:hAnsi="MS Gothic" w:hint="eastAsia"/>
            </w:rPr>
            <w:t>☐</w:t>
          </w:r>
        </w:sdtContent>
      </w:sdt>
      <w:r w:rsidR="00904052">
        <w:t xml:space="preserve"> </w:t>
      </w:r>
      <w:r w:rsidR="00CE68CA">
        <w:t>Yes, standard measures include the following</w:t>
      </w:r>
      <w:r w:rsidR="00904052">
        <w:t xml:space="preserve">: </w:t>
      </w:r>
      <w:sdt>
        <w:sdtPr>
          <w:id w:val="1122272345"/>
          <w:placeholder>
            <w:docPart w:val="DefaultPlaceholder_-1854013440"/>
          </w:placeholder>
          <w:showingPlcHdr/>
        </w:sdtPr>
        <w:sdtEndPr/>
        <w:sdtContent>
          <w:r w:rsidR="00904052" w:rsidRPr="00100295">
            <w:rPr>
              <w:rStyle w:val="PlaceholderText"/>
            </w:rPr>
            <w:t>Click or tap here to enter text.</w:t>
          </w:r>
        </w:sdtContent>
      </w:sdt>
    </w:p>
    <w:p w:rsidR="00CE68CA" w:rsidRPr="00904052" w:rsidRDefault="00D405C4" w:rsidP="00F46256">
      <w:pPr>
        <w:ind w:left="720"/>
      </w:pPr>
      <w:sdt>
        <w:sdtPr>
          <w:id w:val="151338400"/>
          <w14:checkbox>
            <w14:checked w14:val="0"/>
            <w14:checkedState w14:val="2612" w14:font="MS Gothic"/>
            <w14:uncheckedState w14:val="2610" w14:font="MS Gothic"/>
          </w14:checkbox>
        </w:sdtPr>
        <w:sdtEndPr/>
        <w:sdtContent>
          <w:r w:rsidR="00CE68CA">
            <w:rPr>
              <w:rFonts w:ascii="MS Gothic" w:eastAsia="MS Gothic" w:hAnsi="MS Gothic" w:hint="eastAsia"/>
            </w:rPr>
            <w:t>☐</w:t>
          </w:r>
        </w:sdtContent>
      </w:sdt>
      <w:r w:rsidR="00CE68CA">
        <w:t xml:space="preserve"> No, we do not have standardized measures.</w:t>
      </w:r>
    </w:p>
    <w:p w:rsidR="00904052" w:rsidRDefault="00904052" w:rsidP="00400940">
      <w:pPr>
        <w:pStyle w:val="Heading2"/>
      </w:pPr>
      <w:r>
        <w:lastRenderedPageBreak/>
        <w:t>Wetlands Protection</w:t>
      </w:r>
    </w:p>
    <w:p w:rsidR="00CE68CA" w:rsidRDefault="00831DFB" w:rsidP="00904052">
      <w:r>
        <w:rPr>
          <w:b/>
          <w:bCs/>
        </w:rPr>
        <w:t xml:space="preserve">9. </w:t>
      </w:r>
      <w:r w:rsidR="00904052" w:rsidRPr="00904052">
        <w:rPr>
          <w:b/>
          <w:bCs/>
        </w:rPr>
        <w:t>Does this project involve </w:t>
      </w:r>
      <w:r w:rsidR="00904052" w:rsidRPr="00904052">
        <w:rPr>
          <w:b/>
          <w:bCs/>
          <w:u w:val="single"/>
        </w:rPr>
        <w:t>new construction as defined in Executive Order 11990</w:t>
      </w:r>
      <w:r w:rsidR="00904052" w:rsidRPr="00904052">
        <w:rPr>
          <w:b/>
          <w:bCs/>
        </w:rPr>
        <w:t>, expansion of a building’s footprint, or ground disturbance?</w:t>
      </w:r>
      <w:r w:rsidR="00904052" w:rsidRPr="00904052">
        <w:t> </w:t>
      </w:r>
      <w:sdt>
        <w:sdtPr>
          <w:rPr>
            <w:rFonts w:cstheme="minorHAnsi"/>
            <w:sz w:val="22"/>
            <w:szCs w:val="22"/>
          </w:rPr>
          <w:id w:val="-802609098"/>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Yes</w:t>
      </w:r>
      <w:r w:rsidR="00CE68CA">
        <w:rPr>
          <w:rStyle w:val="FootnoteReference"/>
          <w:rFonts w:cstheme="minorHAnsi"/>
          <w:sz w:val="22"/>
          <w:szCs w:val="22"/>
        </w:rPr>
        <w:footnoteReference w:id="2"/>
      </w:r>
      <w:r w:rsidR="00CE68CA" w:rsidRPr="003C6898">
        <w:rPr>
          <w:rFonts w:cstheme="minorHAnsi"/>
          <w:sz w:val="22"/>
          <w:szCs w:val="22"/>
        </w:rPr>
        <w:t xml:space="preserve">     </w:t>
      </w:r>
      <w:sdt>
        <w:sdtPr>
          <w:rPr>
            <w:rFonts w:cstheme="minorHAnsi"/>
            <w:sz w:val="22"/>
            <w:szCs w:val="22"/>
          </w:rPr>
          <w:id w:val="-527182908"/>
          <w14:checkbox>
            <w14:checked w14:val="0"/>
            <w14:checkedState w14:val="2612" w14:font="MS Gothic"/>
            <w14:uncheckedState w14:val="2610" w14:font="MS Gothic"/>
          </w14:checkbox>
        </w:sdtPr>
        <w:sdtEndPr/>
        <w:sdtContent>
          <w:r w:rsidR="00CE68CA" w:rsidRPr="003C6898">
            <w:rPr>
              <w:rFonts w:ascii="MS Gothic" w:eastAsia="MS Gothic" w:hAnsi="MS Gothic" w:cstheme="minorHAnsi" w:hint="eastAsia"/>
              <w:sz w:val="22"/>
              <w:szCs w:val="22"/>
            </w:rPr>
            <w:t>☐</w:t>
          </w:r>
        </w:sdtContent>
      </w:sdt>
      <w:r w:rsidR="00CE68CA" w:rsidRPr="003C6898">
        <w:rPr>
          <w:rFonts w:cstheme="minorHAnsi"/>
          <w:sz w:val="22"/>
          <w:szCs w:val="22"/>
        </w:rPr>
        <w:t xml:space="preserve"> No</w:t>
      </w:r>
    </w:p>
    <w:p w:rsidR="00904052" w:rsidRPr="00CE68CA" w:rsidRDefault="00904052" w:rsidP="00904052">
      <w:pPr>
        <w:rPr>
          <w:rStyle w:val="SubtleEmphasis"/>
        </w:rPr>
      </w:pPr>
      <w:r w:rsidRPr="00CE68CA">
        <w:rPr>
          <w:rStyle w:val="SubtleEmphasis"/>
        </w:rPr>
        <w:t xml:space="preserve">The term "new construction" shall include draining, dredging, channelizing, filling, diking, impounding, and related activities and any structures or facilities begun or authorized after the effective date of the Order.     </w:t>
      </w:r>
    </w:p>
    <w:p w:rsidR="00AD4362" w:rsidRDefault="00AD4362" w:rsidP="00400940">
      <w:pPr>
        <w:pStyle w:val="Heading2"/>
      </w:pPr>
      <w:r>
        <w:t>Attachments</w:t>
      </w:r>
    </w:p>
    <w:p w:rsidR="00AD4362" w:rsidRDefault="00400940" w:rsidP="00521F60">
      <w:r>
        <w:t>The following must be included with this form or uploaded in Neighborly.</w:t>
      </w:r>
    </w:p>
    <w:p w:rsidR="00400940" w:rsidRDefault="00400940" w:rsidP="00CE68CA">
      <w:pPr>
        <w:pStyle w:val="ListParagraph"/>
        <w:numPr>
          <w:ilvl w:val="0"/>
          <w:numId w:val="12"/>
        </w:numPr>
      </w:pPr>
      <w:r>
        <w:t>Photos of the outside of the home</w:t>
      </w:r>
    </w:p>
    <w:p w:rsidR="00400940" w:rsidRDefault="00400940" w:rsidP="00CE68CA">
      <w:pPr>
        <w:pStyle w:val="ListParagraph"/>
        <w:numPr>
          <w:ilvl w:val="0"/>
          <w:numId w:val="12"/>
        </w:numPr>
      </w:pPr>
      <w:r>
        <w:t>FEMA Flood Map</w:t>
      </w:r>
    </w:p>
    <w:p w:rsidR="00400940" w:rsidRDefault="00CE68CA" w:rsidP="00CE68CA">
      <w:pPr>
        <w:pStyle w:val="Heading2"/>
      </w:pPr>
      <w:r>
        <w:t>Certification</w:t>
      </w:r>
    </w:p>
    <w:p w:rsidR="00D405C4" w:rsidRDefault="00D405C4" w:rsidP="00D405C4">
      <w:sdt>
        <w:sdtPr>
          <w:id w:val="-177894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information contained in this document is true and correct to the best of my knowledge. </w:t>
      </w:r>
    </w:p>
    <w:p w:rsidR="00D405C4" w:rsidRPr="00521F60" w:rsidRDefault="00D405C4" w:rsidP="00D405C4">
      <w:sdt>
        <w:sdtPr>
          <w:id w:val="19547415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acknowledge that the email transmission of this document will act as a staff signature.</w:t>
      </w:r>
    </w:p>
    <w:p w:rsidR="00CE68CA" w:rsidRPr="00521F60" w:rsidRDefault="00CE68CA" w:rsidP="00521F60">
      <w:bookmarkStart w:id="0" w:name="_GoBack"/>
      <w:bookmarkEnd w:id="0"/>
    </w:p>
    <w:sectPr w:rsidR="00CE68CA" w:rsidRPr="00521F60" w:rsidSect="007E43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401" w:rsidRDefault="00B92401" w:rsidP="00831DFB">
      <w:pPr>
        <w:spacing w:after="0" w:line="240" w:lineRule="auto"/>
      </w:pPr>
      <w:r>
        <w:separator/>
      </w:r>
    </w:p>
  </w:endnote>
  <w:endnote w:type="continuationSeparator" w:id="0">
    <w:p w:rsidR="00B92401" w:rsidRDefault="00B92401" w:rsidP="0083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401" w:rsidRDefault="00B92401" w:rsidP="00831DFB">
      <w:pPr>
        <w:spacing w:after="0" w:line="240" w:lineRule="auto"/>
      </w:pPr>
      <w:r>
        <w:separator/>
      </w:r>
    </w:p>
  </w:footnote>
  <w:footnote w:type="continuationSeparator" w:id="0">
    <w:p w:rsidR="00B92401" w:rsidRDefault="00B92401" w:rsidP="00831DFB">
      <w:pPr>
        <w:spacing w:after="0" w:line="240" w:lineRule="auto"/>
      </w:pPr>
      <w:r>
        <w:continuationSeparator/>
      </w:r>
    </w:p>
  </w:footnote>
  <w:footnote w:id="1">
    <w:p w:rsidR="00CE68CA" w:rsidRDefault="00CE68CA">
      <w:pPr>
        <w:pStyle w:val="FootnoteText"/>
      </w:pPr>
      <w:r>
        <w:rPr>
          <w:rStyle w:val="FootnoteReference"/>
        </w:rPr>
        <w:footnoteRef/>
      </w:r>
      <w:r>
        <w:t xml:space="preserve"> For a full list of excluded activities and further descriptions, review Appendix A that starts on page 23 of the Idaho Programmatic Agreement.</w:t>
      </w:r>
    </w:p>
  </w:footnote>
  <w:footnote w:id="2">
    <w:p w:rsidR="00CE68CA" w:rsidRDefault="00CE68CA" w:rsidP="00CE68CA">
      <w:pPr>
        <w:pStyle w:val="FootnoteText"/>
      </w:pPr>
      <w:r>
        <w:rPr>
          <w:rStyle w:val="FootnoteReference"/>
        </w:rPr>
        <w:footnoteRef/>
      </w:r>
      <w:r>
        <w:t xml:space="preserve"> </w:t>
      </w:r>
      <w:r>
        <w:rPr>
          <w:rFonts w:cstheme="minorHAnsi"/>
          <w:sz w:val="22"/>
          <w:szCs w:val="22"/>
        </w:rPr>
        <w:t>Contact CDBG contact to request a wetlands map to determine if a wetland will be impacted.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B28EA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006228"/>
    <w:multiLevelType w:val="hybridMultilevel"/>
    <w:tmpl w:val="DAD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E6031"/>
    <w:multiLevelType w:val="hybridMultilevel"/>
    <w:tmpl w:val="DFA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3C"/>
    <w:rsid w:val="000D548C"/>
    <w:rsid w:val="000F0A41"/>
    <w:rsid w:val="001F5152"/>
    <w:rsid w:val="00203E91"/>
    <w:rsid w:val="002055D2"/>
    <w:rsid w:val="00237E83"/>
    <w:rsid w:val="003C6898"/>
    <w:rsid w:val="003E0E3C"/>
    <w:rsid w:val="00400940"/>
    <w:rsid w:val="00521F60"/>
    <w:rsid w:val="00595EB0"/>
    <w:rsid w:val="007E437F"/>
    <w:rsid w:val="00817BBA"/>
    <w:rsid w:val="00831DFB"/>
    <w:rsid w:val="008740FB"/>
    <w:rsid w:val="00904052"/>
    <w:rsid w:val="00933636"/>
    <w:rsid w:val="00A81EF9"/>
    <w:rsid w:val="00AA7352"/>
    <w:rsid w:val="00AD4362"/>
    <w:rsid w:val="00B92401"/>
    <w:rsid w:val="00B97677"/>
    <w:rsid w:val="00C239FA"/>
    <w:rsid w:val="00CE68CA"/>
    <w:rsid w:val="00D405C4"/>
    <w:rsid w:val="00D9554E"/>
    <w:rsid w:val="00D97AB0"/>
    <w:rsid w:val="00E07817"/>
    <w:rsid w:val="00F4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59C8"/>
  <w15:chartTrackingRefBased/>
  <w15:docId w15:val="{460C7270-8025-4690-9E34-43913C9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817"/>
  </w:style>
  <w:style w:type="paragraph" w:styleId="Heading1">
    <w:name w:val="heading 1"/>
    <w:basedOn w:val="Normal"/>
    <w:next w:val="Normal"/>
    <w:link w:val="Heading1Char"/>
    <w:uiPriority w:val="9"/>
    <w:qFormat/>
    <w:rsid w:val="00E07817"/>
    <w:pPr>
      <w:keepNext/>
      <w:keepLines/>
      <w:pBdr>
        <w:left w:val="single" w:sz="12" w:space="12" w:color="EEB21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E0781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E0781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E0781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E0781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E0781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E0781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0781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E0781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E3C"/>
    <w:pPr>
      <w:ind w:left="720"/>
      <w:contextualSpacing/>
    </w:pPr>
  </w:style>
  <w:style w:type="character" w:styleId="PlaceholderText">
    <w:name w:val="Placeholder Text"/>
    <w:basedOn w:val="DefaultParagraphFont"/>
    <w:uiPriority w:val="99"/>
    <w:semiHidden/>
    <w:rsid w:val="000F0A41"/>
    <w:rPr>
      <w:color w:val="808080"/>
    </w:rPr>
  </w:style>
  <w:style w:type="paragraph" w:styleId="Title">
    <w:name w:val="Title"/>
    <w:basedOn w:val="Normal"/>
    <w:next w:val="Normal"/>
    <w:link w:val="TitleChar"/>
    <w:uiPriority w:val="10"/>
    <w:qFormat/>
    <w:rsid w:val="00E07817"/>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E07817"/>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E07817"/>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E07817"/>
    <w:rPr>
      <w:color w:val="000000" w:themeColor="text1"/>
      <w:sz w:val="24"/>
      <w:szCs w:val="24"/>
    </w:rPr>
  </w:style>
  <w:style w:type="character" w:customStyle="1" w:styleId="Heading1Char">
    <w:name w:val="Heading 1 Char"/>
    <w:basedOn w:val="DefaultParagraphFont"/>
    <w:link w:val="Heading1"/>
    <w:uiPriority w:val="9"/>
    <w:rsid w:val="00E07817"/>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E0781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E07817"/>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E07817"/>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E0781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E0781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E0781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0781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E0781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E07817"/>
    <w:pPr>
      <w:spacing w:line="240" w:lineRule="auto"/>
    </w:pPr>
    <w:rPr>
      <w:b/>
      <w:bCs/>
      <w:color w:val="EEB211" w:themeColor="accent2"/>
      <w:spacing w:val="10"/>
      <w:sz w:val="16"/>
      <w:szCs w:val="16"/>
    </w:rPr>
  </w:style>
  <w:style w:type="character" w:styleId="Strong">
    <w:name w:val="Strong"/>
    <w:basedOn w:val="DefaultParagraphFont"/>
    <w:uiPriority w:val="22"/>
    <w:qFormat/>
    <w:rsid w:val="00E0781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E07817"/>
    <w:rPr>
      <w:rFonts w:asciiTheme="minorHAnsi" w:eastAsiaTheme="minorEastAsia" w:hAnsiTheme="minorHAnsi" w:cstheme="minorBidi"/>
      <w:i/>
      <w:iCs/>
      <w:color w:val="B2840C" w:themeColor="accent2" w:themeShade="BF"/>
      <w:sz w:val="20"/>
      <w:szCs w:val="20"/>
    </w:rPr>
  </w:style>
  <w:style w:type="paragraph" w:styleId="NoSpacing">
    <w:name w:val="No Spacing"/>
    <w:uiPriority w:val="1"/>
    <w:qFormat/>
    <w:rsid w:val="00E07817"/>
    <w:pPr>
      <w:spacing w:after="0" w:line="240" w:lineRule="auto"/>
    </w:pPr>
  </w:style>
  <w:style w:type="paragraph" w:styleId="Quote">
    <w:name w:val="Quote"/>
    <w:basedOn w:val="Normal"/>
    <w:next w:val="Normal"/>
    <w:link w:val="QuoteChar"/>
    <w:uiPriority w:val="29"/>
    <w:qFormat/>
    <w:rsid w:val="00E07817"/>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E0781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E07817"/>
    <w:pPr>
      <w:spacing w:before="100" w:beforeAutospacing="1" w:after="240"/>
      <w:ind w:left="936" w:right="936"/>
      <w:jc w:val="center"/>
    </w:pPr>
    <w:rPr>
      <w:rFonts w:asciiTheme="majorHAnsi" w:eastAsiaTheme="majorEastAsia" w:hAnsiTheme="majorHAnsi" w:cstheme="majorBidi"/>
      <w:caps/>
      <w:color w:val="B2840C" w:themeColor="accent2" w:themeShade="BF"/>
      <w:spacing w:val="10"/>
      <w:sz w:val="28"/>
      <w:szCs w:val="28"/>
    </w:rPr>
  </w:style>
  <w:style w:type="character" w:customStyle="1" w:styleId="IntenseQuoteChar">
    <w:name w:val="Intense Quote Char"/>
    <w:basedOn w:val="DefaultParagraphFont"/>
    <w:link w:val="IntenseQuote"/>
    <w:uiPriority w:val="30"/>
    <w:rsid w:val="00E07817"/>
    <w:rPr>
      <w:rFonts w:asciiTheme="majorHAnsi" w:eastAsiaTheme="majorEastAsia" w:hAnsiTheme="majorHAnsi" w:cstheme="majorBidi"/>
      <w:caps/>
      <w:color w:val="B2840C" w:themeColor="accent2" w:themeShade="BF"/>
      <w:spacing w:val="10"/>
      <w:sz w:val="28"/>
      <w:szCs w:val="28"/>
    </w:rPr>
  </w:style>
  <w:style w:type="character" w:styleId="SubtleEmphasis">
    <w:name w:val="Subtle Emphasis"/>
    <w:basedOn w:val="DefaultParagraphFont"/>
    <w:uiPriority w:val="19"/>
    <w:qFormat/>
    <w:rsid w:val="00E07817"/>
    <w:rPr>
      <w:i/>
      <w:iCs/>
      <w:color w:val="auto"/>
    </w:rPr>
  </w:style>
  <w:style w:type="character" w:styleId="IntenseEmphasis">
    <w:name w:val="Intense Emphasis"/>
    <w:basedOn w:val="DefaultParagraphFont"/>
    <w:uiPriority w:val="21"/>
    <w:qFormat/>
    <w:rsid w:val="00E07817"/>
    <w:rPr>
      <w:rFonts w:asciiTheme="minorHAnsi" w:eastAsiaTheme="minorEastAsia" w:hAnsiTheme="minorHAnsi" w:cstheme="minorBidi"/>
      <w:b/>
      <w:bCs/>
      <w:i/>
      <w:iCs/>
      <w:color w:val="B2840C" w:themeColor="accent2" w:themeShade="BF"/>
      <w:spacing w:val="0"/>
      <w:w w:val="100"/>
      <w:position w:val="0"/>
      <w:sz w:val="20"/>
      <w:szCs w:val="20"/>
    </w:rPr>
  </w:style>
  <w:style w:type="character" w:styleId="SubtleReference">
    <w:name w:val="Subtle Reference"/>
    <w:basedOn w:val="DefaultParagraphFont"/>
    <w:uiPriority w:val="31"/>
    <w:qFormat/>
    <w:rsid w:val="00E0781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E0781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E0781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E07817"/>
    <w:pPr>
      <w:outlineLvl w:val="9"/>
    </w:pPr>
  </w:style>
  <w:style w:type="character" w:styleId="Hyperlink">
    <w:name w:val="Hyperlink"/>
    <w:basedOn w:val="DefaultParagraphFont"/>
    <w:uiPriority w:val="99"/>
    <w:unhideWhenUsed/>
    <w:rsid w:val="00400940"/>
    <w:rPr>
      <w:color w:val="4183BB" w:themeColor="hyperlink"/>
      <w:u w:val="single"/>
    </w:rPr>
  </w:style>
  <w:style w:type="character" w:styleId="UnresolvedMention">
    <w:name w:val="Unresolved Mention"/>
    <w:basedOn w:val="DefaultParagraphFont"/>
    <w:uiPriority w:val="99"/>
    <w:semiHidden/>
    <w:unhideWhenUsed/>
    <w:rsid w:val="00400940"/>
    <w:rPr>
      <w:color w:val="605E5C"/>
      <w:shd w:val="clear" w:color="auto" w:fill="E1DFDD"/>
    </w:rPr>
  </w:style>
  <w:style w:type="paragraph" w:styleId="FootnoteText">
    <w:name w:val="footnote text"/>
    <w:basedOn w:val="Normal"/>
    <w:link w:val="FootnoteTextChar"/>
    <w:uiPriority w:val="99"/>
    <w:semiHidden/>
    <w:unhideWhenUsed/>
    <w:rsid w:val="00831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DFB"/>
    <w:rPr>
      <w:sz w:val="20"/>
      <w:szCs w:val="20"/>
    </w:rPr>
  </w:style>
  <w:style w:type="character" w:styleId="FootnoteReference">
    <w:name w:val="footnote reference"/>
    <w:basedOn w:val="DefaultParagraphFont"/>
    <w:uiPriority w:val="99"/>
    <w:semiHidden/>
    <w:unhideWhenUsed/>
    <w:rsid w:val="00831DFB"/>
    <w:rPr>
      <w:vertAlign w:val="superscript"/>
    </w:rPr>
  </w:style>
  <w:style w:type="table" w:styleId="TableGrid">
    <w:name w:val="Table Grid"/>
    <w:basedOn w:val="TableNormal"/>
    <w:uiPriority w:val="59"/>
    <w:rsid w:val="00CE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fema.gov/porta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ud.gov/sites/dfiles/State/documents/HUDIdahoSection106ProgrammaticAgreement-signatur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CAAC169-A6FF-4F9B-B804-441410669864}"/>
      </w:docPartPr>
      <w:docPartBody>
        <w:p w:rsidR="00542A32" w:rsidRDefault="00AA07E1">
          <w:r w:rsidRPr="00100295">
            <w:rPr>
              <w:rStyle w:val="PlaceholderText"/>
            </w:rPr>
            <w:t>Click or tap here to enter text.</w:t>
          </w:r>
        </w:p>
      </w:docPartBody>
    </w:docPart>
    <w:docPart>
      <w:docPartPr>
        <w:name w:val="186AE0F9BFBD4519B808CC030F26C317"/>
        <w:category>
          <w:name w:val="General"/>
          <w:gallery w:val="placeholder"/>
        </w:category>
        <w:types>
          <w:type w:val="bbPlcHdr"/>
        </w:types>
        <w:behaviors>
          <w:behavior w:val="content"/>
        </w:behaviors>
        <w:guid w:val="{20D70D9A-FEF7-42C3-AA1B-FFE754945223}"/>
      </w:docPartPr>
      <w:docPartBody>
        <w:p w:rsidR="00000000" w:rsidRDefault="00494255" w:rsidP="00494255">
          <w:pPr>
            <w:pStyle w:val="186AE0F9BFBD4519B808CC030F26C317"/>
          </w:pPr>
          <w:r w:rsidRPr="001002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E1"/>
    <w:rsid w:val="0026086F"/>
    <w:rsid w:val="00352592"/>
    <w:rsid w:val="00494255"/>
    <w:rsid w:val="00542A32"/>
    <w:rsid w:val="00AA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255"/>
    <w:rPr>
      <w:color w:val="808080"/>
    </w:rPr>
  </w:style>
  <w:style w:type="paragraph" w:customStyle="1" w:styleId="B39EC4B514C941EC88ABD5D0D3AE6E81">
    <w:name w:val="B39EC4B514C941EC88ABD5D0D3AE6E81"/>
    <w:rsid w:val="00352592"/>
  </w:style>
  <w:style w:type="paragraph" w:customStyle="1" w:styleId="186AE0F9BFBD4519B808CC030F26C317">
    <w:name w:val="186AE0F9BFBD4519B808CC030F26C317"/>
    <w:rsid w:val="00494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ity of Meridian">
      <a:dk1>
        <a:srgbClr val="000000"/>
      </a:dk1>
      <a:lt1>
        <a:srgbClr val="FFFFFF"/>
      </a:lt1>
      <a:dk2>
        <a:srgbClr val="004B8D"/>
      </a:dk2>
      <a:lt2>
        <a:srgbClr val="D2D2D2"/>
      </a:lt2>
      <a:accent1>
        <a:srgbClr val="00315C"/>
      </a:accent1>
      <a:accent2>
        <a:srgbClr val="EEB211"/>
      </a:accent2>
      <a:accent3>
        <a:srgbClr val="918A92"/>
      </a:accent3>
      <a:accent4>
        <a:srgbClr val="000033"/>
      </a:accent4>
      <a:accent5>
        <a:srgbClr val="4183BB"/>
      </a:accent5>
      <a:accent6>
        <a:srgbClr val="A61B0D"/>
      </a:accent6>
      <a:hlink>
        <a:srgbClr val="4183BB"/>
      </a:hlink>
      <a:folHlink>
        <a:srgbClr val="A61B0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491B-0F85-48AE-A9F2-6CD5A929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Campbell</dc:creator>
  <cp:keywords/>
  <dc:description/>
  <cp:lastModifiedBy>Crystal Campbell</cp:lastModifiedBy>
  <cp:revision>3</cp:revision>
  <dcterms:created xsi:type="dcterms:W3CDTF">2024-04-24T22:03:00Z</dcterms:created>
  <dcterms:modified xsi:type="dcterms:W3CDTF">2024-04-24T22:25:00Z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09b7390620ab5a5a37f842021e092811f4c204469079c182a458d29fd2c6a04a</vt:lpwstr>
  </property>
</Properties>
</file>